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23" w:rsidRDefault="005B78BF" w:rsidP="001C4423">
      <w:pPr>
        <w:pStyle w:val="ConsPlusNonformat"/>
        <w:ind w:left="4820"/>
        <w:jc w:val="both"/>
        <w:rPr>
          <w:rStyle w:val="313pt"/>
          <w:b w:val="0"/>
          <w:bCs w:val="0"/>
          <w:i w:val="0"/>
          <w:iCs w:val="0"/>
          <w:color w:val="000000"/>
          <w:sz w:val="28"/>
          <w:szCs w:val="28"/>
        </w:rPr>
      </w:pPr>
      <w:r w:rsidRPr="005B78BF">
        <w:rPr>
          <w:rStyle w:val="313pt"/>
          <w:b w:val="0"/>
          <w:bCs w:val="0"/>
          <w:i w:val="0"/>
          <w:iCs w:val="0"/>
          <w:color w:val="000000"/>
          <w:sz w:val="28"/>
          <w:szCs w:val="28"/>
        </w:rPr>
        <w:t>Главе администрации</w:t>
      </w:r>
    </w:p>
    <w:p w:rsidR="001C4423" w:rsidRPr="00EB09B5" w:rsidRDefault="001C4423" w:rsidP="001C4423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B09B5">
        <w:rPr>
          <w:rFonts w:ascii="Times New Roman" w:hAnsi="Times New Roman" w:cs="Times New Roman"/>
          <w:sz w:val="28"/>
          <w:szCs w:val="28"/>
        </w:rPr>
        <w:t>Ленинского района города Пензы</w:t>
      </w:r>
    </w:p>
    <w:p w:rsidR="005B78BF" w:rsidRPr="001C4423" w:rsidRDefault="001C4423" w:rsidP="005B78BF">
      <w:pPr>
        <w:pStyle w:val="31"/>
        <w:shd w:val="clear" w:color="auto" w:fill="auto"/>
        <w:spacing w:before="0" w:line="240" w:lineRule="auto"/>
        <w:ind w:left="4820" w:right="80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Максимову Александру Александровичу</w:t>
      </w:r>
    </w:p>
    <w:p w:rsidR="005B78BF" w:rsidRPr="005B78BF" w:rsidRDefault="005B78BF" w:rsidP="005B78BF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>(фамилия, имя, отчество (при наличии))</w:t>
      </w:r>
    </w:p>
    <w:p w:rsidR="005B78BF" w:rsidRPr="005B78BF" w:rsidRDefault="005B78BF" w:rsidP="005B78BF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B78BF" w:rsidRDefault="005B78BF" w:rsidP="005B78BF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Заявитель: </w:t>
      </w:r>
      <w:r w:rsidR="004A4958">
        <w:rPr>
          <w:rFonts w:ascii="Times New Roman" w:hAnsi="Times New Roman" w:cs="Times New Roman"/>
          <w:color w:val="000000"/>
          <w:sz w:val="28"/>
          <w:szCs w:val="28"/>
        </w:rPr>
        <w:t>Иванов Иван Иванович</w:t>
      </w:r>
    </w:p>
    <w:p w:rsidR="004A4958" w:rsidRPr="005B78BF" w:rsidRDefault="004A4958" w:rsidP="005B78BF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Паспорт </w:t>
      </w:r>
      <w:r w:rsidR="001C4423">
        <w:rPr>
          <w:rFonts w:ascii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4423">
        <w:rPr>
          <w:rFonts w:ascii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4423">
        <w:rPr>
          <w:rFonts w:ascii="Times New Roman" w:hAnsi="Times New Roman" w:cs="Times New Roman"/>
          <w:color w:val="000000"/>
          <w:sz w:val="28"/>
          <w:szCs w:val="28"/>
        </w:rPr>
        <w:t>000000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выдан 12.12.2012</w:t>
      </w:r>
    </w:p>
    <w:p w:rsidR="001C4423" w:rsidRDefault="004A4958" w:rsidP="005B78BF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УФМС России по </w:t>
      </w:r>
      <w:r w:rsidR="001C4423">
        <w:rPr>
          <w:rFonts w:ascii="Times New Roman" w:hAnsi="Times New Roman" w:cs="Times New Roman"/>
          <w:sz w:val="28"/>
          <w:szCs w:val="28"/>
        </w:rPr>
        <w:t xml:space="preserve">городу </w:t>
      </w:r>
      <w:r>
        <w:rPr>
          <w:rFonts w:ascii="Times New Roman" w:hAnsi="Times New Roman" w:cs="Times New Roman"/>
          <w:sz w:val="28"/>
          <w:szCs w:val="28"/>
        </w:rPr>
        <w:t>Пензе</w:t>
      </w:r>
    </w:p>
    <w:p w:rsidR="004A4958" w:rsidRPr="005B78BF" w:rsidRDefault="001C4423" w:rsidP="005B78BF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4A4958">
        <w:rPr>
          <w:rFonts w:ascii="Times New Roman" w:hAnsi="Times New Roman" w:cs="Times New Roman"/>
          <w:sz w:val="28"/>
          <w:szCs w:val="28"/>
        </w:rPr>
        <w:t>Пенз</w:t>
      </w:r>
      <w:r>
        <w:rPr>
          <w:rFonts w:ascii="Times New Roman" w:hAnsi="Times New Roman" w:cs="Times New Roman"/>
          <w:sz w:val="28"/>
          <w:szCs w:val="28"/>
        </w:rPr>
        <w:t>а, ул. Пензенская, д.1, кв. 1</w:t>
      </w:r>
    </w:p>
    <w:p w:rsidR="005B78BF" w:rsidRDefault="005B78BF" w:rsidP="005B78B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телефона:</w:t>
      </w:r>
    </w:p>
    <w:p w:rsidR="005B78BF" w:rsidRPr="005B78BF" w:rsidRDefault="004A4958" w:rsidP="004A4958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8 </w:t>
      </w:r>
      <w:r w:rsidR="001C4423">
        <w:rPr>
          <w:rFonts w:ascii="Times New Roman" w:hAnsi="Times New Roman" w:cs="Times New Roman"/>
          <w:color w:val="000000"/>
          <w:sz w:val="28"/>
          <w:szCs w:val="28"/>
        </w:rPr>
        <w:t>000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C4423">
        <w:rPr>
          <w:rFonts w:ascii="Times New Roman" w:hAnsi="Times New Roman" w:cs="Times New Roman"/>
          <w:color w:val="000000"/>
          <w:sz w:val="28"/>
          <w:szCs w:val="28"/>
        </w:rPr>
        <w:t>0000000</w:t>
      </w:r>
    </w:p>
    <w:p w:rsidR="005B78BF" w:rsidRPr="005B78BF" w:rsidRDefault="005B78BF" w:rsidP="005B78B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почты:</w:t>
      </w:r>
    </w:p>
    <w:p w:rsidR="005B78BF" w:rsidRPr="005B78BF" w:rsidRDefault="005B78BF" w:rsidP="005B78B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5B78BF" w:rsidRPr="005B78BF" w:rsidRDefault="005B78BF" w:rsidP="005B78BF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B78BF" w:rsidRPr="005B78BF" w:rsidRDefault="005B78BF" w:rsidP="005B78BF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8"/>
      <w:r w:rsidRPr="005B78BF">
        <w:rPr>
          <w:rStyle w:val="20"/>
          <w:rFonts w:ascii="Times New Roman" w:hAnsi="Times New Roman" w:cs="Times New Roman"/>
          <w:color w:val="000000"/>
          <w:sz w:val="28"/>
          <w:szCs w:val="28"/>
        </w:rPr>
        <w:t>ЗАЯВЛЕНИЕ</w:t>
      </w:r>
      <w:bookmarkEnd w:id="0"/>
    </w:p>
    <w:p w:rsidR="00E67706" w:rsidRDefault="005B78BF" w:rsidP="00E67706">
      <w:pPr>
        <w:pStyle w:val="a4"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5B78BF">
        <w:rPr>
          <w:rFonts w:ascii="Times New Roman" w:hAnsi="Times New Roman" w:cs="Times New Roman"/>
          <w:sz w:val="28"/>
          <w:szCs w:val="28"/>
        </w:rPr>
        <w:t xml:space="preserve"> </w:t>
      </w:r>
      <w:r w:rsidRPr="005B78BF">
        <w:rPr>
          <w:rFonts w:ascii="Times New Roman" w:hAnsi="Times New Roman" w:cs="Times New Roman"/>
          <w:color w:val="000000"/>
          <w:sz w:val="28"/>
          <w:szCs w:val="28"/>
        </w:rPr>
        <w:t>территориального общественного самоуправления «</w:t>
      </w:r>
      <w:r w:rsidR="00E67706"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  <w:r w:rsidRPr="005B78BF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5B78BF" w:rsidRPr="005B78BF" w:rsidRDefault="005B78BF" w:rsidP="005B78BF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78BF">
        <w:rPr>
          <w:rFonts w:ascii="Times New Roman" w:hAnsi="Times New Roman" w:cs="Times New Roman"/>
          <w:sz w:val="28"/>
          <w:szCs w:val="28"/>
        </w:rPr>
        <w:t xml:space="preserve"> </w:t>
      </w:r>
      <w:r w:rsidRPr="005B78BF">
        <w:rPr>
          <w:rFonts w:ascii="Times New Roman" w:hAnsi="Times New Roman" w:cs="Times New Roman"/>
          <w:color w:val="000000"/>
          <w:sz w:val="28"/>
          <w:szCs w:val="28"/>
        </w:rPr>
        <w:t>(далее — ТОС «</w:t>
      </w:r>
      <w:r w:rsidR="00E6770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5B78BF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Start w:id="1" w:name="_GoBack"/>
      <w:bookmarkEnd w:id="1"/>
      <w:r w:rsidRPr="005B78BF">
        <w:rPr>
          <w:rStyle w:val="9pt1"/>
          <w:b w:val="0"/>
          <w:color w:val="000000"/>
          <w:sz w:val="28"/>
          <w:szCs w:val="28"/>
        </w:rPr>
        <w:t>).</w:t>
      </w:r>
    </w:p>
    <w:p w:rsidR="005B78BF" w:rsidRPr="005B78BF" w:rsidRDefault="005B78BF" w:rsidP="005B78BF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78BF" w:rsidRPr="005B78BF" w:rsidRDefault="005B78BF" w:rsidP="005B78BF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5B78BF">
        <w:rPr>
          <w:rFonts w:ascii="Times New Roman" w:hAnsi="Times New Roman" w:cs="Times New Roman"/>
          <w:sz w:val="28"/>
          <w:szCs w:val="28"/>
        </w:rPr>
        <w:t>Название и место нахождение исполнительного органа ТОС «</w:t>
      </w:r>
      <w:r w:rsidR="001C4423">
        <w:rPr>
          <w:rFonts w:ascii="Times New Roman" w:hAnsi="Times New Roman" w:cs="Times New Roman"/>
          <w:sz w:val="28"/>
          <w:szCs w:val="28"/>
        </w:rPr>
        <w:t>_______</w:t>
      </w:r>
      <w:r w:rsidRPr="005B78BF">
        <w:rPr>
          <w:rFonts w:ascii="Times New Roman" w:hAnsi="Times New Roman" w:cs="Times New Roman"/>
          <w:sz w:val="28"/>
          <w:szCs w:val="28"/>
        </w:rPr>
        <w:t>»:</w:t>
      </w:r>
      <w:r w:rsidRPr="005B78BF">
        <w:rPr>
          <w:rFonts w:ascii="Times New Roman" w:hAnsi="Times New Roman" w:cs="Times New Roman"/>
        </w:rPr>
        <w:t xml:space="preserve"> </w:t>
      </w:r>
      <w:r w:rsidR="001C4423">
        <w:rPr>
          <w:rStyle w:val="381"/>
          <w:bCs/>
          <w:i w:val="0"/>
          <w:iCs w:val="0"/>
          <w:color w:val="000000"/>
          <w:sz w:val="28"/>
          <w:szCs w:val="28"/>
        </w:rPr>
        <w:t>_______</w:t>
      </w:r>
      <w:r w:rsidR="00E67706">
        <w:rPr>
          <w:rStyle w:val="381"/>
          <w:bCs/>
          <w:i w:val="0"/>
          <w:iCs w:val="0"/>
          <w:color w:val="000000"/>
          <w:sz w:val="28"/>
          <w:szCs w:val="28"/>
        </w:rPr>
        <w:t>__________</w:t>
      </w:r>
    </w:p>
    <w:p w:rsidR="005B78BF" w:rsidRPr="005B78BF" w:rsidRDefault="005B78BF" w:rsidP="005B78BF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5B78BF" w:rsidRPr="005B78BF" w:rsidRDefault="005B78BF" w:rsidP="005B78BF">
      <w:pPr>
        <w:pStyle w:val="a4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>Приложение:</w:t>
      </w:r>
    </w:p>
    <w:p w:rsidR="005B78BF" w:rsidRPr="005B78BF" w:rsidRDefault="005B78BF" w:rsidP="005B78BF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>Копия протокола собрания (конференции), на котором принят устав ТОС на</w:t>
      </w:r>
      <w:r w:rsidR="00221FFC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Pr="005B78BF">
        <w:rPr>
          <w:rFonts w:ascii="Times New Roman" w:hAnsi="Times New Roman" w:cs="Times New Roman"/>
          <w:color w:val="000000"/>
          <w:sz w:val="28"/>
          <w:szCs w:val="28"/>
        </w:rPr>
        <w:t xml:space="preserve"> л. в </w:t>
      </w:r>
      <w:r w:rsidR="00221FF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B78BF">
        <w:rPr>
          <w:rFonts w:ascii="Times New Roman" w:hAnsi="Times New Roman" w:cs="Times New Roman"/>
          <w:color w:val="000000"/>
          <w:sz w:val="28"/>
          <w:szCs w:val="28"/>
        </w:rPr>
        <w:t>экз.;</w:t>
      </w:r>
    </w:p>
    <w:p w:rsidR="005B78BF" w:rsidRPr="005B78BF" w:rsidRDefault="005B78BF" w:rsidP="005B78BF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5B78BF">
        <w:rPr>
          <w:rFonts w:ascii="Times New Roman" w:hAnsi="Times New Roman" w:cs="Times New Roman"/>
          <w:color w:val="000000"/>
          <w:sz w:val="28"/>
          <w:szCs w:val="28"/>
        </w:rPr>
        <w:t xml:space="preserve">Устав ТОС на </w:t>
      </w:r>
      <w:r w:rsidR="00221FFC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5B78BF">
        <w:rPr>
          <w:rFonts w:ascii="Times New Roman" w:hAnsi="Times New Roman" w:cs="Times New Roman"/>
          <w:color w:val="000000"/>
          <w:sz w:val="28"/>
          <w:szCs w:val="28"/>
        </w:rPr>
        <w:t>л. в 2 экз.;</w:t>
      </w:r>
    </w:p>
    <w:p w:rsidR="005B78BF" w:rsidRPr="005B78BF" w:rsidRDefault="005B78BF" w:rsidP="005B78BF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5B78B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1C4423">
        <w:rPr>
          <w:rFonts w:ascii="Times New Roman" w:hAnsi="Times New Roman" w:cs="Times New Roman"/>
          <w:sz w:val="28"/>
          <w:szCs w:val="28"/>
        </w:rPr>
        <w:t>_________</w:t>
      </w:r>
      <w:r w:rsidRPr="005B78BF">
        <w:rPr>
          <w:rFonts w:ascii="Times New Roman" w:hAnsi="Times New Roman" w:cs="Times New Roman"/>
          <w:sz w:val="28"/>
          <w:szCs w:val="28"/>
        </w:rPr>
        <w:t xml:space="preserve"> об установ</w:t>
      </w:r>
      <w:r w:rsidR="00221FFC">
        <w:rPr>
          <w:rFonts w:ascii="Times New Roman" w:hAnsi="Times New Roman" w:cs="Times New Roman"/>
          <w:sz w:val="28"/>
          <w:szCs w:val="28"/>
        </w:rPr>
        <w:t>лении границ территории ТОС на 2</w:t>
      </w:r>
      <w:r w:rsidRPr="005B78BF">
        <w:rPr>
          <w:rFonts w:ascii="Times New Roman" w:hAnsi="Times New Roman" w:cs="Times New Roman"/>
          <w:sz w:val="28"/>
          <w:szCs w:val="28"/>
        </w:rPr>
        <w:t xml:space="preserve">л. в </w:t>
      </w:r>
      <w:r w:rsidR="00221FFC">
        <w:rPr>
          <w:rFonts w:ascii="Times New Roman" w:hAnsi="Times New Roman" w:cs="Times New Roman"/>
          <w:sz w:val="28"/>
          <w:szCs w:val="28"/>
        </w:rPr>
        <w:t>1</w:t>
      </w:r>
      <w:r w:rsidRPr="005B78BF">
        <w:rPr>
          <w:rFonts w:ascii="Times New Roman" w:hAnsi="Times New Roman" w:cs="Times New Roman"/>
          <w:sz w:val="28"/>
          <w:szCs w:val="28"/>
        </w:rPr>
        <w:t xml:space="preserve"> экз. </w:t>
      </w:r>
      <w:r w:rsidRPr="005B78BF">
        <w:rPr>
          <w:rStyle w:val="34"/>
          <w:bCs/>
          <w:iCs/>
          <w:color w:val="000000"/>
          <w:sz w:val="20"/>
          <w:szCs w:val="20"/>
        </w:rPr>
        <w:t xml:space="preserve">(указывается в случае </w:t>
      </w:r>
      <w:r w:rsidRPr="005B78BF">
        <w:rPr>
          <w:rStyle w:val="30"/>
          <w:rFonts w:ascii="Times New Roman" w:hAnsi="Times New Roman" w:cs="Times New Roman"/>
          <w:b w:val="0"/>
          <w:bCs w:val="0"/>
          <w:iCs w:val="0"/>
          <w:color w:val="000000"/>
          <w:sz w:val="20"/>
          <w:szCs w:val="20"/>
        </w:rPr>
        <w:t>ее</w:t>
      </w:r>
      <w:r w:rsidRPr="005B78BF">
        <w:rPr>
          <w:rStyle w:val="30"/>
          <w:rFonts w:ascii="Times New Roman" w:hAnsi="Times New Roman" w:cs="Times New Roman"/>
          <w:bCs w:val="0"/>
          <w:iCs w:val="0"/>
          <w:color w:val="000000"/>
          <w:sz w:val="20"/>
          <w:szCs w:val="20"/>
        </w:rPr>
        <w:t xml:space="preserve"> </w:t>
      </w:r>
      <w:r w:rsidRPr="005B78BF">
        <w:rPr>
          <w:rStyle w:val="34"/>
          <w:bCs/>
          <w:iCs/>
          <w:color w:val="000000"/>
          <w:sz w:val="20"/>
          <w:szCs w:val="20"/>
        </w:rPr>
        <w:t>предоставления заявителем по собственной инициативе)</w:t>
      </w:r>
      <w:r w:rsidRPr="005B78BF">
        <w:rPr>
          <w:rStyle w:val="34"/>
          <w:bCs/>
          <w:i/>
          <w:iCs/>
          <w:color w:val="000000"/>
          <w:sz w:val="20"/>
          <w:szCs w:val="20"/>
        </w:rPr>
        <w:t>.</w:t>
      </w:r>
      <w:r w:rsidRPr="005B7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78BF" w:rsidRPr="005B78BF" w:rsidRDefault="005B78BF" w:rsidP="005B78BF">
      <w:pPr>
        <w:pStyle w:val="31"/>
        <w:shd w:val="clear" w:color="auto" w:fill="auto"/>
        <w:spacing w:before="0" w:line="326" w:lineRule="exact"/>
        <w:ind w:left="20" w:firstLine="7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5B78BF" w:rsidRPr="005B78BF" w:rsidRDefault="005B78BF" w:rsidP="00221FFC">
      <w:pPr>
        <w:pStyle w:val="31"/>
        <w:shd w:val="clear" w:color="auto" w:fill="auto"/>
        <w:spacing w:before="0" w:line="326" w:lineRule="exact"/>
        <w:jc w:val="left"/>
        <w:rPr>
          <w:rFonts w:ascii="Times New Roman" w:hAnsi="Times New Roman" w:cs="Times New Roman"/>
          <w:sz w:val="28"/>
          <w:szCs w:val="28"/>
        </w:rPr>
        <w:sectPr w:rsidR="005B78BF" w:rsidRPr="005B78BF" w:rsidSect="008139A5">
          <w:headerReference w:type="default" r:id="rId7"/>
          <w:pgSz w:w="11909" w:h="16838"/>
          <w:pgMar w:top="1134" w:right="680" w:bottom="680" w:left="1247" w:header="539" w:footer="261" w:gutter="0"/>
          <w:cols w:space="720"/>
          <w:noEndnote/>
          <w:titlePg/>
          <w:docGrid w:linePitch="360"/>
        </w:sectPr>
      </w:pPr>
    </w:p>
    <w:p w:rsidR="005B78BF" w:rsidRPr="005B78BF" w:rsidRDefault="005B78BF" w:rsidP="005B78BF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5B78BF" w:rsidRPr="005B78BF" w:rsidTr="002203CF">
        <w:tc>
          <w:tcPr>
            <w:tcW w:w="4608" w:type="dxa"/>
            <w:shd w:val="clear" w:color="auto" w:fill="auto"/>
          </w:tcPr>
          <w:p w:rsidR="005B78BF" w:rsidRPr="005B78BF" w:rsidRDefault="005B78BF" w:rsidP="0022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8BF">
              <w:rPr>
                <w:rFonts w:ascii="Times New Roman" w:hAnsi="Times New Roman" w:cs="Times New Roman"/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5B78BF" w:rsidRPr="005B78BF" w:rsidRDefault="005B78BF" w:rsidP="002203CF">
            <w:pPr>
              <w:ind w:right="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BF">
              <w:rPr>
                <w:rFonts w:ascii="Times New Roman" w:hAnsi="Times New Roman" w:cs="Times New Roman"/>
                <w:sz w:val="28"/>
                <w:szCs w:val="28"/>
              </w:rPr>
              <w:t>Подпись,</w:t>
            </w:r>
          </w:p>
          <w:p w:rsidR="005B78BF" w:rsidRPr="005B78BF" w:rsidRDefault="005B78BF" w:rsidP="002203CF">
            <w:pPr>
              <w:ind w:right="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B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5B78BF" w:rsidRPr="005B78BF" w:rsidRDefault="005B78BF" w:rsidP="00220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B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5B78BF" w:rsidRPr="00F8600A" w:rsidRDefault="005B78BF" w:rsidP="005B78BF"/>
    <w:p w:rsidR="00445225" w:rsidRDefault="00445225"/>
    <w:sectPr w:rsidR="00445225" w:rsidSect="00552A93">
      <w:headerReference w:type="default" r:id="rId8"/>
      <w:type w:val="continuous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5FA" w:rsidRDefault="008335FA">
      <w:pPr>
        <w:spacing w:after="0" w:line="240" w:lineRule="auto"/>
      </w:pPr>
      <w:r>
        <w:separator/>
      </w:r>
    </w:p>
  </w:endnote>
  <w:endnote w:type="continuationSeparator" w:id="0">
    <w:p w:rsidR="008335FA" w:rsidRDefault="0083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5FA" w:rsidRDefault="008335FA">
      <w:pPr>
        <w:spacing w:after="0" w:line="240" w:lineRule="auto"/>
      </w:pPr>
      <w:r>
        <w:separator/>
      </w:r>
    </w:p>
  </w:footnote>
  <w:footnote w:type="continuationSeparator" w:id="0">
    <w:p w:rsidR="008335FA" w:rsidRDefault="00833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A93" w:rsidRDefault="00445225" w:rsidP="00030F3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24</w:t>
    </w:r>
    <w:r>
      <w:rPr>
        <w:rStyle w:val="a8"/>
      </w:rPr>
      <w:fldChar w:fldCharType="end"/>
    </w:r>
  </w:p>
  <w:p w:rsidR="004D3B4A" w:rsidRPr="00DC3775" w:rsidRDefault="008335FA" w:rsidP="00DC3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6FD" w:rsidRDefault="00C31D3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4071620</wp:posOffset>
              </wp:positionH>
              <wp:positionV relativeFrom="page">
                <wp:posOffset>219075</wp:posOffset>
              </wp:positionV>
              <wp:extent cx="60325" cy="132715"/>
              <wp:effectExtent l="4445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6FD" w:rsidRDefault="00445225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4423" w:rsidRPr="001C4423">
                            <w:rPr>
                              <w:rStyle w:val="TrebuchetMS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0.6pt;margin-top:17.25pt;width:4.75pt;height:10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" filled="f" stroked="f">
              <v:textbox style="mso-fit-shape-to-text:t" inset="0,0,0,0">
                <w:txbxContent>
                  <w:p w:rsidR="00F016FD" w:rsidRDefault="00445225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4423" w:rsidRPr="001C4423">
                      <w:rPr>
                        <w:rStyle w:val="TrebuchetMS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BF"/>
    <w:rsid w:val="001C4423"/>
    <w:rsid w:val="00221FFC"/>
    <w:rsid w:val="00445225"/>
    <w:rsid w:val="004A4958"/>
    <w:rsid w:val="005B78BF"/>
    <w:rsid w:val="008335FA"/>
    <w:rsid w:val="008775DD"/>
    <w:rsid w:val="00C31D3A"/>
    <w:rsid w:val="00E67706"/>
    <w:rsid w:val="00F301E2"/>
    <w:rsid w:val="00FD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9B8A3B-C24F-4E12-82A6-A444C38B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5B78BF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5B78BF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5B78BF"/>
  </w:style>
  <w:style w:type="character" w:customStyle="1" w:styleId="2">
    <w:name w:val="Заголовок №2_"/>
    <w:link w:val="21"/>
    <w:rsid w:val="005B78BF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5B78BF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5B78BF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a5">
    <w:name w:val="Колонтитул_"/>
    <w:link w:val="10"/>
    <w:rsid w:val="005B78BF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5B78BF"/>
    <w:rPr>
      <w:rFonts w:ascii="Trebuchet MS" w:hAnsi="Trebuchet MS" w:cs="Trebuchet MS"/>
      <w:sz w:val="18"/>
      <w:szCs w:val="18"/>
      <w:lang w:bidi="ar-SA"/>
    </w:rPr>
  </w:style>
  <w:style w:type="paragraph" w:customStyle="1" w:styleId="10">
    <w:name w:val="Колонтитул1"/>
    <w:basedOn w:val="a"/>
    <w:link w:val="a5"/>
    <w:rsid w:val="005B78BF"/>
    <w:pPr>
      <w:widowControl w:val="0"/>
      <w:shd w:val="clear" w:color="auto" w:fill="FFFFFF"/>
      <w:spacing w:after="0" w:line="240" w:lineRule="atLeast"/>
    </w:pPr>
    <w:rPr>
      <w:sz w:val="17"/>
      <w:szCs w:val="17"/>
    </w:rPr>
  </w:style>
  <w:style w:type="character" w:customStyle="1" w:styleId="3">
    <w:name w:val="Основной текст (3)_"/>
    <w:link w:val="31"/>
    <w:rsid w:val="005B78BF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5B78BF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5B78BF"/>
    <w:pPr>
      <w:widowControl w:val="0"/>
      <w:shd w:val="clear" w:color="auto" w:fill="FFFFFF"/>
      <w:spacing w:before="60" w:after="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5B78B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5B78B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5B78B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5B78B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6">
    <w:name w:val="header"/>
    <w:basedOn w:val="a"/>
    <w:link w:val="a7"/>
    <w:uiPriority w:val="99"/>
    <w:rsid w:val="005B78B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B78B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5B78BF"/>
  </w:style>
  <w:style w:type="paragraph" w:customStyle="1" w:styleId="ConsPlusNonformat">
    <w:name w:val="ConsPlusNonformat"/>
    <w:rsid w:val="001C442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Перунова</cp:lastModifiedBy>
  <cp:revision>5</cp:revision>
  <dcterms:created xsi:type="dcterms:W3CDTF">2025-02-03T06:41:00Z</dcterms:created>
  <dcterms:modified xsi:type="dcterms:W3CDTF">2025-02-03T06:47:00Z</dcterms:modified>
</cp:coreProperties>
</file>